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Dwóch nieumundurowanych policjantów wprowadza do budynku Komendy Miejskiej Policji w Krakowie zatr</w:t>
      </w:r>
      <w:bookmarkStart w:id="0" w:name="_GoBack"/>
      <w:bookmarkEnd w:id="0"/>
      <w:r>
        <w:rPr/>
        <w:t>zymanego zakutego w kajdanki.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6113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eastAsia="pl-PL" w:val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2f5b26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a7785e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f96709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a7785e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16113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b2e8f"/>
    <w:rPr>
      <w:rFonts w:ascii="Tahoma" w:hAnsi="Tahoma" w:cs="Tahoma"/>
      <w:sz w:val="16"/>
      <w:szCs w:val="16"/>
      <w:lang w:eastAsia="pl-PL"/>
    </w:rPr>
  </w:style>
  <w:style w:type="character" w:styleId="Czeinternetowe">
    <w:name w:val="Łącze internetowe"/>
    <w:basedOn w:val="DefaultParagraphFont"/>
    <w:uiPriority w:val="99"/>
    <w:semiHidden/>
    <w:unhideWhenUsed/>
    <w:rsid w:val="000b2e8f"/>
    <w:rPr>
      <w:color w:val="0000FF"/>
      <w:u w:val="single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85471c"/>
    <w:rPr>
      <w:rFonts w:ascii="Times New Roman" w:hAnsi="Times New Roman" w:cs="Times New Roman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85471c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463d1"/>
    <w:rPr>
      <w:rFonts w:ascii="Times New Roman" w:hAnsi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0463d1"/>
    <w:rPr>
      <w:rFonts w:ascii="Times New Roman" w:hAnsi="Times New Roman" w:cs="Times New Roman"/>
      <w:sz w:val="24"/>
      <w:szCs w:val="24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a7785e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pl-PL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a7785e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pl-PL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2f5b26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pl-PL"/>
    </w:rPr>
  </w:style>
  <w:style w:type="character" w:styleId="Hgkelc" w:customStyle="1">
    <w:name w:val="hgkelc"/>
    <w:basedOn w:val="DefaultParagraphFont"/>
    <w:qFormat/>
    <w:rsid w:val="00857ea9"/>
    <w:rPr/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f96709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pl-PL"/>
    </w:rPr>
  </w:style>
  <w:style w:type="character" w:styleId="Wyrnienie">
    <w:name w:val="Wyróżnienie"/>
    <w:basedOn w:val="DefaultParagraphFont"/>
    <w:uiPriority w:val="20"/>
    <w:qFormat/>
    <w:rsid w:val="00da5237"/>
    <w:rPr>
      <w:i/>
      <w:iCs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f2ab0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06de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06de8"/>
    <w:rPr>
      <w:rFonts w:ascii="Times New Roman" w:hAnsi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06de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0b2e8f"/>
    <w:pPr>
      <w:spacing w:beforeAutospacing="1" w:afterAutospacing="1"/>
    </w:pPr>
    <w:rPr>
      <w:rFonts w:eastAsia="Times New Roma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b2e8f"/>
    <w:pPr/>
    <w:rPr>
      <w:rFonts w:ascii="Tahoma" w:hAnsi="Tahoma" w:cs="Tahoma"/>
      <w:sz w:val="16"/>
      <w:szCs w:val="16"/>
    </w:rPr>
  </w:style>
  <w:style w:type="paragraph" w:styleId="Intro" w:customStyle="1">
    <w:name w:val="intro"/>
    <w:basedOn w:val="Normal"/>
    <w:qFormat/>
    <w:rsid w:val="00a66a01"/>
    <w:pPr>
      <w:spacing w:beforeAutospacing="1" w:afterAutospacing="1"/>
    </w:pPr>
    <w:rPr>
      <w:rFonts w:eastAsia="Times New Roman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85471c"/>
    <w:pPr/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0463d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0463d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2f5b26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5302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eastAsia="pl-PL" w:val="pl-PL" w:bidi="ar-SA"/>
    </w:rPr>
  </w:style>
  <w:style w:type="paragraph" w:styleId="Western" w:customStyle="1">
    <w:name w:val="western"/>
    <w:basedOn w:val="Normal"/>
    <w:qFormat/>
    <w:rsid w:val="00a611df"/>
    <w:pPr>
      <w:spacing w:beforeAutospacing="1" w:afterAutospacing="1"/>
    </w:pPr>
    <w:rPr>
      <w:rFonts w:eastAsia="Times New Roma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06de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06de8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57e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LibreOffice/7.0.1.2$Windows_X86_64 LibreOffice_project/7cbcfc562f6eb6708b5ff7d7397325de9e764452</Application>
  <Pages>1</Pages>
  <Words>15</Words>
  <Characters>113</Characters>
  <CharactersWithSpaces>127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2024-08-29T09:52:00Z</dcterms:created>
  <dc:creator>Petek Agnieszka</dc:creator>
  <dc:description/>
  <dc:language>pl-PL</dc:language>
  <cp:lastModifiedBy>Knapik Rafał</cp:lastModifiedBy>
  <cp:lastPrinted>2024-07-29T05:55:00Z</cp:lastPrinted>
  <dcterms:modified xsi:type="dcterms:W3CDTF">2024-08-29T09:52:00Z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